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D8" w:rsidRPr="007D58D8" w:rsidRDefault="007D58D8" w:rsidP="007D58D8">
      <w:pPr>
        <w:pStyle w:val="Tytu"/>
        <w:rPr>
          <w:rFonts w:ascii="Verdana" w:eastAsia="Times New Roman" w:hAnsi="Verdana"/>
          <w:sz w:val="18"/>
          <w:szCs w:val="18"/>
          <w:lang w:eastAsia="pl-PL"/>
        </w:rPr>
      </w:pPr>
      <w:r w:rsidRPr="007D58D8">
        <w:rPr>
          <w:rFonts w:eastAsia="Times New Roman"/>
          <w:lang w:eastAsia="pl-PL"/>
        </w:rPr>
        <w:t>Wskazówki poruszania się po dokumencie z wykorzystaniem czytnika ekranu:</w:t>
      </w:r>
    </w:p>
    <w:p w:rsidR="007D58D8" w:rsidRPr="007D58D8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</w:p>
    <w:p w:rsidR="007D58D8" w:rsidRPr="007D58D8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Kolumny od B do M posiadają ułożony chronologicznie program przestrzeni, których nazwy znajdują się w wierszu nr 1.  Poruszając się po kolumnie strzałkami w dół dowiesz się, co będz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się działo w wybranym przez c</w:t>
      </w: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iebie miejscu.</w:t>
      </w:r>
    </w:p>
    <w:p w:rsidR="007D58D8" w:rsidRPr="007D58D8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kolumnie A znajdziesz rozłożone w piętnastominutowych odstępach odcinki czasowe. Poruszając się strzałkami w prawo, dowiesz się, co w danym czasie dzieje się w różnych przestrzeniach. Gdy znajdziesz wydarzenie, które cię interesuje i przejdziesz strzałkami w górę, dowiesz się, w którym miejscu się ono odbywa.</w:t>
      </w:r>
    </w:p>
    <w:p w:rsidR="007D58D8" w:rsidRPr="007D58D8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Dla ułatwienia orientacji w harmonogramie, w każdej komórce prócz nazwy wydarzenia znajdziesz informacje o godzinach, w których ono się odbywa.</w:t>
      </w:r>
    </w:p>
    <w:p w:rsidR="007D58D8" w:rsidRPr="007D58D8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poruszając po dokumencie strzałkami, napotkasz na scalone komórki np. F3-F5 oznacza to, że dane wydarzenie trwa wielokrotność piętnastominutowych przedziałów czasowych. Zajmuje ono więc kilka piętnastominutowych odcinków, które musieliśmy scalić.</w:t>
      </w:r>
    </w:p>
    <w:p w:rsidR="00A9444D" w:rsidRPr="007D58D8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Niektóre wydarzenia wymagają zapisów. Komórki z hiperłączami zaprowadzą cię do formularza rejestracji na wydarzenia.</w:t>
      </w:r>
      <w:bookmarkStart w:id="0" w:name="_GoBack"/>
      <w:bookmarkEnd w:id="0"/>
    </w:p>
    <w:sectPr w:rsidR="00A9444D" w:rsidRPr="007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8"/>
    <w:rsid w:val="007D58D8"/>
    <w:rsid w:val="00A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47AA"/>
  <w15:chartTrackingRefBased/>
  <w15:docId w15:val="{A79C0FA6-E404-4A64-9057-EC26B61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D58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8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Cygan</dc:creator>
  <cp:keywords/>
  <dc:description/>
  <cp:lastModifiedBy>Weronika Cygan</cp:lastModifiedBy>
  <cp:revision>1</cp:revision>
  <dcterms:created xsi:type="dcterms:W3CDTF">2022-03-24T07:35:00Z</dcterms:created>
  <dcterms:modified xsi:type="dcterms:W3CDTF">2022-03-24T07:36:00Z</dcterms:modified>
</cp:coreProperties>
</file>